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1BA" w:rsidRPr="0057267B" w:rsidRDefault="00084D69" w:rsidP="006C61B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267B">
        <w:rPr>
          <w:rFonts w:ascii="Times New Roman" w:hAnsi="Times New Roman" w:cs="Times New Roman"/>
          <w:b/>
          <w:sz w:val="24"/>
          <w:szCs w:val="24"/>
          <w:lang w:val="en-US"/>
        </w:rPr>
        <w:t>XVIII</w:t>
      </w:r>
      <w:r w:rsidRPr="0057267B">
        <w:rPr>
          <w:rFonts w:ascii="Times New Roman" w:hAnsi="Times New Roman" w:cs="Times New Roman"/>
          <w:b/>
          <w:sz w:val="24"/>
          <w:szCs w:val="24"/>
        </w:rPr>
        <w:t xml:space="preserve"> Международная научно-просветительская конференция</w:t>
      </w:r>
    </w:p>
    <w:p w:rsidR="00084D69" w:rsidRPr="0057267B" w:rsidRDefault="00084D69" w:rsidP="006C61B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267B">
        <w:rPr>
          <w:rFonts w:ascii="Times New Roman" w:hAnsi="Times New Roman" w:cs="Times New Roman"/>
          <w:b/>
          <w:sz w:val="24"/>
          <w:szCs w:val="24"/>
        </w:rPr>
        <w:t>Кирилло-Мефодиевские чтения</w:t>
      </w:r>
    </w:p>
    <w:p w:rsidR="006C61BA" w:rsidRPr="0057267B" w:rsidRDefault="00084D69" w:rsidP="006C61B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267B">
        <w:rPr>
          <w:rFonts w:ascii="Times New Roman" w:hAnsi="Times New Roman" w:cs="Times New Roman"/>
          <w:b/>
          <w:sz w:val="24"/>
          <w:szCs w:val="24"/>
        </w:rPr>
        <w:t>«ДУХОВНЫЕ ПОСЛАНИЯ ПРОШЛОГО»</w:t>
      </w:r>
    </w:p>
    <w:p w:rsidR="00084D69" w:rsidRPr="0057267B" w:rsidRDefault="00084D69" w:rsidP="006C61B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267B">
        <w:rPr>
          <w:rFonts w:ascii="Times New Roman" w:hAnsi="Times New Roman" w:cs="Times New Roman"/>
          <w:b/>
          <w:sz w:val="24"/>
          <w:szCs w:val="24"/>
        </w:rPr>
        <w:t>Выставка работ преподавателей СПбГХПА им. А.Л.Штиглица</w:t>
      </w:r>
    </w:p>
    <w:p w:rsidR="0057267B" w:rsidRDefault="0057267B" w:rsidP="006C61B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4D69" w:rsidRDefault="00084D69" w:rsidP="00FC5BFB">
      <w:pPr>
        <w:pStyle w:val="a3"/>
        <w:rPr>
          <w:rFonts w:eastAsiaTheme="minorHAnsi"/>
          <w:b/>
          <w:lang w:eastAsia="en-US"/>
        </w:rPr>
      </w:pPr>
    </w:p>
    <w:p w:rsidR="00EF4A57" w:rsidRDefault="00E07AF1" w:rsidP="006C61BA">
      <w:pPr>
        <w:pStyle w:val="a3"/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2518829" cy="2152650"/>
            <wp:effectExtent l="19050" t="0" r="0" b="0"/>
            <wp:docPr id="1" name="Рисунок 0" descr="2. 2014-10-17 00.04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 2014-10-17 00.04.4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098" cy="218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61BA">
        <w:rPr>
          <w:b/>
          <w:noProof/>
        </w:rPr>
        <w:t xml:space="preserve">        </w:t>
      </w:r>
      <w:r>
        <w:rPr>
          <w:b/>
          <w:noProof/>
        </w:rPr>
        <w:drawing>
          <wp:inline distT="0" distB="0" distL="0" distR="0">
            <wp:extent cx="2133600" cy="2134808"/>
            <wp:effectExtent l="19050" t="0" r="0" b="0"/>
            <wp:docPr id="2" name="Рисунок 1" descr="3.Саровский монастыр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Саровский монастырь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145" cy="214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56E" w:rsidRPr="008A756E" w:rsidRDefault="008A756E" w:rsidP="008A75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8A756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A756E">
        <w:rPr>
          <w:rFonts w:ascii="Times New Roman" w:hAnsi="Times New Roman" w:cs="Times New Roman"/>
          <w:sz w:val="24"/>
          <w:szCs w:val="24"/>
        </w:rPr>
        <w:t>Перхун</w:t>
      </w:r>
      <w:proofErr w:type="gramEnd"/>
      <w:r w:rsidRPr="008A756E">
        <w:rPr>
          <w:rFonts w:ascii="Times New Roman" w:hAnsi="Times New Roman" w:cs="Times New Roman"/>
          <w:sz w:val="24"/>
          <w:szCs w:val="24"/>
        </w:rPr>
        <w:t xml:space="preserve"> М.В.«Небесный город. Птица»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8A756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A756E">
        <w:rPr>
          <w:rFonts w:ascii="Times New Roman" w:hAnsi="Times New Roman" w:cs="Times New Roman"/>
          <w:sz w:val="24"/>
          <w:szCs w:val="24"/>
        </w:rPr>
        <w:t>Перхун</w:t>
      </w:r>
      <w:proofErr w:type="gramEnd"/>
      <w:r w:rsidRPr="008A756E">
        <w:rPr>
          <w:rFonts w:ascii="Times New Roman" w:hAnsi="Times New Roman" w:cs="Times New Roman"/>
          <w:sz w:val="24"/>
          <w:szCs w:val="24"/>
        </w:rPr>
        <w:t xml:space="preserve"> В.В. «Саровский монастырь»</w:t>
      </w:r>
    </w:p>
    <w:p w:rsidR="008A756E" w:rsidRPr="008A756E" w:rsidRDefault="008A756E" w:rsidP="008A75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756E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8A756E">
        <w:rPr>
          <w:rFonts w:ascii="Times New Roman" w:hAnsi="Times New Roman" w:cs="Times New Roman"/>
          <w:sz w:val="24"/>
          <w:szCs w:val="24"/>
        </w:rPr>
        <w:t>60х70 смеш</w:t>
      </w:r>
      <w:r>
        <w:rPr>
          <w:rFonts w:ascii="Times New Roman" w:hAnsi="Times New Roman" w:cs="Times New Roman"/>
          <w:sz w:val="24"/>
          <w:szCs w:val="24"/>
        </w:rPr>
        <w:t xml:space="preserve">анная </w:t>
      </w:r>
      <w:r w:rsidRPr="008A756E">
        <w:rPr>
          <w:rFonts w:ascii="Times New Roman" w:hAnsi="Times New Roman" w:cs="Times New Roman"/>
          <w:sz w:val="24"/>
          <w:szCs w:val="24"/>
        </w:rPr>
        <w:t xml:space="preserve">техника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73х73 холст</w:t>
      </w:r>
      <w:r w:rsidR="0057267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масло</w:t>
      </w:r>
    </w:p>
    <w:p w:rsidR="008A756E" w:rsidRPr="008A756E" w:rsidRDefault="008A756E" w:rsidP="008A756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</w:t>
      </w:r>
    </w:p>
    <w:p w:rsidR="00EF4A57" w:rsidRDefault="008A756E" w:rsidP="008A756E">
      <w:pPr>
        <w:spacing w:after="0"/>
        <w:rPr>
          <w:b/>
          <w:noProof/>
        </w:rPr>
      </w:pPr>
      <w:r>
        <w:rPr>
          <w:sz w:val="24"/>
          <w:szCs w:val="24"/>
        </w:rPr>
        <w:t xml:space="preserve">                             </w:t>
      </w:r>
      <w:r w:rsidR="006C61BA">
        <w:rPr>
          <w:b/>
          <w:noProof/>
        </w:rPr>
        <w:t xml:space="preserve"> </w:t>
      </w:r>
      <w:r w:rsidR="00EF4A57">
        <w:rPr>
          <w:b/>
          <w:noProof/>
        </w:rPr>
        <w:drawing>
          <wp:inline distT="0" distB="0" distL="0" distR="0">
            <wp:extent cx="2362200" cy="2854085"/>
            <wp:effectExtent l="19050" t="0" r="0" b="0"/>
            <wp:docPr id="3" name="Рисунок 2" descr="5.волдченкоан1960г,,ПОСЛЕДОЖДЯ,ПОДСОЛНУХИ,,2015г.х.м.80х60см.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волдченкоан1960г,,ПОСЛЕДОЖДЯ,ПОДСОЛНУХИ,,2015г.х.м.80х60см.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821" cy="289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61BA">
        <w:rPr>
          <w:b/>
          <w:noProof/>
        </w:rPr>
        <w:t xml:space="preserve">     </w:t>
      </w:r>
      <w:r>
        <w:rPr>
          <w:b/>
          <w:noProof/>
        </w:rPr>
        <w:t xml:space="preserve">    </w:t>
      </w:r>
      <w:r w:rsidR="006C61BA">
        <w:rPr>
          <w:b/>
          <w:noProof/>
        </w:rPr>
        <w:t xml:space="preserve"> </w:t>
      </w:r>
      <w:r w:rsidR="00EF4A57">
        <w:rPr>
          <w:b/>
          <w:noProof/>
        </w:rPr>
        <w:drawing>
          <wp:inline distT="0" distB="0" distL="0" distR="0">
            <wp:extent cx="2421817" cy="2856850"/>
            <wp:effectExtent l="19050" t="0" r="0" b="0"/>
            <wp:docPr id="4" name="Рисунок 3" descr="6. володченко.а. 1990г.,,певый снег,,2016г.х.м.130х120с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 володченко.а. 1990г.,,певый снег,,2016г.х.м.130х120см.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622" cy="288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</w:t>
      </w:r>
    </w:p>
    <w:p w:rsidR="008A756E" w:rsidRPr="0057267B" w:rsidRDefault="008A756E" w:rsidP="008A75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                              </w:t>
      </w:r>
      <w:proofErr w:type="spellStart"/>
      <w:r w:rsidRPr="0057267B">
        <w:rPr>
          <w:rFonts w:ascii="Times New Roman" w:hAnsi="Times New Roman" w:cs="Times New Roman"/>
          <w:sz w:val="24"/>
          <w:szCs w:val="24"/>
        </w:rPr>
        <w:t>Володченко</w:t>
      </w:r>
      <w:proofErr w:type="spellEnd"/>
      <w:r w:rsidRPr="0057267B">
        <w:rPr>
          <w:rFonts w:ascii="Times New Roman" w:hAnsi="Times New Roman" w:cs="Times New Roman"/>
          <w:sz w:val="24"/>
          <w:szCs w:val="24"/>
        </w:rPr>
        <w:t xml:space="preserve"> А.Н.  </w:t>
      </w:r>
      <w:r w:rsidR="0057267B" w:rsidRPr="0057267B">
        <w:rPr>
          <w:rFonts w:ascii="Times New Roman" w:hAnsi="Times New Roman" w:cs="Times New Roman"/>
          <w:sz w:val="24"/>
          <w:szCs w:val="24"/>
        </w:rPr>
        <w:t>«Подсолнухи</w:t>
      </w:r>
      <w:r w:rsidRPr="0057267B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7267B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Pr="0057267B">
        <w:rPr>
          <w:rFonts w:ascii="Times New Roman" w:hAnsi="Times New Roman" w:cs="Times New Roman"/>
          <w:sz w:val="24"/>
          <w:szCs w:val="24"/>
        </w:rPr>
        <w:t>Володченко</w:t>
      </w:r>
      <w:proofErr w:type="spellEnd"/>
      <w:r w:rsidRPr="0057267B">
        <w:rPr>
          <w:rFonts w:ascii="Times New Roman" w:hAnsi="Times New Roman" w:cs="Times New Roman"/>
          <w:sz w:val="24"/>
          <w:szCs w:val="24"/>
        </w:rPr>
        <w:t xml:space="preserve"> А.А.«Первый снег»</w:t>
      </w:r>
    </w:p>
    <w:p w:rsidR="0057267B" w:rsidRPr="0057267B" w:rsidRDefault="0057267B" w:rsidP="005726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7267B">
        <w:rPr>
          <w:rFonts w:ascii="Times New Roman" w:hAnsi="Times New Roman" w:cs="Times New Roman"/>
          <w:sz w:val="24"/>
          <w:szCs w:val="24"/>
        </w:rPr>
        <w:t xml:space="preserve">                             после дождя» </w:t>
      </w:r>
      <w:r>
        <w:rPr>
          <w:rFonts w:ascii="Times New Roman" w:hAnsi="Times New Roman" w:cs="Times New Roman"/>
          <w:sz w:val="24"/>
          <w:szCs w:val="24"/>
        </w:rPr>
        <w:t>80х60 холст, масло</w:t>
      </w:r>
      <w:r w:rsidRPr="0057267B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1</w:t>
      </w:r>
      <w:r w:rsidRPr="0057267B">
        <w:rPr>
          <w:rFonts w:ascii="Times New Roman" w:hAnsi="Times New Roman" w:cs="Times New Roman"/>
          <w:sz w:val="24"/>
          <w:szCs w:val="24"/>
        </w:rPr>
        <w:t>30х120 холст, масло</w:t>
      </w:r>
    </w:p>
    <w:p w:rsidR="0057267B" w:rsidRPr="008A756E" w:rsidRDefault="0057267B" w:rsidP="008A756E">
      <w:pPr>
        <w:spacing w:after="0"/>
        <w:rPr>
          <w:sz w:val="24"/>
          <w:szCs w:val="24"/>
        </w:rPr>
      </w:pPr>
    </w:p>
    <w:p w:rsidR="00E7216E" w:rsidRPr="0057267B" w:rsidRDefault="0057267B" w:rsidP="0057267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</w:t>
      </w:r>
      <w:r w:rsidR="00EF4A57">
        <w:rPr>
          <w:b/>
          <w:noProof/>
        </w:rPr>
        <w:drawing>
          <wp:inline distT="0" distB="0" distL="0" distR="0">
            <wp:extent cx="2592027" cy="1776874"/>
            <wp:effectExtent l="19050" t="0" r="0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852" cy="180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61BA">
        <w:rPr>
          <w:b/>
          <w:noProof/>
        </w:rPr>
        <w:t xml:space="preserve">    </w:t>
      </w:r>
      <w:r w:rsidR="00E7216E">
        <w:rPr>
          <w:b/>
          <w:noProof/>
        </w:rPr>
        <w:drawing>
          <wp:inline distT="0" distB="0" distL="0" distR="0">
            <wp:extent cx="2362200" cy="1771772"/>
            <wp:effectExtent l="19050" t="0" r="0" b="0"/>
            <wp:docPr id="9" name="Рисунок 8" descr="1.MG_20150726_17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MG_20150726_17142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749" cy="178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D69" w:rsidRPr="006C61BA" w:rsidRDefault="006C61BA" w:rsidP="006C61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 </w:t>
      </w:r>
      <w:r w:rsidR="0057267B">
        <w:rPr>
          <w:rFonts w:ascii="Times New Roman" w:hAnsi="Times New Roman" w:cs="Times New Roman"/>
          <w:b/>
          <w:noProof/>
          <w:sz w:val="24"/>
          <w:szCs w:val="24"/>
        </w:rPr>
        <w:t xml:space="preserve">   </w:t>
      </w:r>
      <w:r w:rsidR="00084D69" w:rsidRPr="006C61BA">
        <w:rPr>
          <w:rFonts w:ascii="Times New Roman" w:hAnsi="Times New Roman" w:cs="Times New Roman"/>
          <w:sz w:val="24"/>
          <w:szCs w:val="24"/>
        </w:rPr>
        <w:t>Ващенко С.И. «Братья и сестры»</w:t>
      </w:r>
      <w:r w:rsidRPr="006C61B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57267B">
        <w:rPr>
          <w:rFonts w:ascii="Times New Roman" w:hAnsi="Times New Roman" w:cs="Times New Roman"/>
          <w:sz w:val="24"/>
          <w:szCs w:val="24"/>
        </w:rPr>
        <w:t xml:space="preserve">      </w:t>
      </w:r>
      <w:r w:rsidR="008A756E">
        <w:rPr>
          <w:rFonts w:ascii="Times New Roman" w:hAnsi="Times New Roman" w:cs="Times New Roman"/>
          <w:sz w:val="24"/>
          <w:szCs w:val="24"/>
        </w:rPr>
        <w:t xml:space="preserve"> </w:t>
      </w:r>
      <w:r w:rsidR="00084D69" w:rsidRPr="006C61BA">
        <w:rPr>
          <w:rFonts w:ascii="Times New Roman" w:hAnsi="Times New Roman" w:cs="Times New Roman"/>
          <w:sz w:val="24"/>
          <w:szCs w:val="24"/>
        </w:rPr>
        <w:t xml:space="preserve">Юдин О.Н. </w:t>
      </w:r>
      <w:r w:rsidR="008A756E">
        <w:rPr>
          <w:rFonts w:ascii="Times New Roman" w:hAnsi="Times New Roman" w:cs="Times New Roman"/>
          <w:sz w:val="24"/>
          <w:szCs w:val="24"/>
        </w:rPr>
        <w:t>«Свияжск</w:t>
      </w:r>
      <w:r w:rsidR="00084D69" w:rsidRPr="006C61BA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6C61BA" w:rsidRPr="006C61BA" w:rsidRDefault="006C61BA" w:rsidP="006C61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57267B">
        <w:rPr>
          <w:rFonts w:ascii="Times New Roman" w:hAnsi="Times New Roman" w:cs="Times New Roman"/>
          <w:sz w:val="24"/>
          <w:szCs w:val="24"/>
        </w:rPr>
        <w:t xml:space="preserve">   </w:t>
      </w:r>
      <w:r w:rsidRPr="006C61BA">
        <w:rPr>
          <w:rFonts w:ascii="Times New Roman" w:hAnsi="Times New Roman" w:cs="Times New Roman"/>
          <w:sz w:val="24"/>
          <w:szCs w:val="24"/>
        </w:rPr>
        <w:t>0х100 смеш</w:t>
      </w:r>
      <w:r w:rsidR="008A756E">
        <w:rPr>
          <w:rFonts w:ascii="Times New Roman" w:hAnsi="Times New Roman" w:cs="Times New Roman"/>
          <w:sz w:val="24"/>
          <w:szCs w:val="24"/>
        </w:rPr>
        <w:t>анная</w:t>
      </w:r>
      <w:r w:rsidRPr="006C61BA">
        <w:rPr>
          <w:rFonts w:ascii="Times New Roman" w:hAnsi="Times New Roman" w:cs="Times New Roman"/>
          <w:sz w:val="24"/>
          <w:szCs w:val="24"/>
        </w:rPr>
        <w:t xml:space="preserve"> техника                 </w:t>
      </w:r>
      <w:r w:rsidR="008A756E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57267B">
        <w:rPr>
          <w:rFonts w:ascii="Times New Roman" w:hAnsi="Times New Roman" w:cs="Times New Roman"/>
          <w:sz w:val="24"/>
          <w:szCs w:val="24"/>
        </w:rPr>
        <w:t xml:space="preserve">  </w:t>
      </w:r>
      <w:r w:rsidR="008A756E">
        <w:rPr>
          <w:rFonts w:ascii="Times New Roman" w:hAnsi="Times New Roman" w:cs="Times New Roman"/>
          <w:sz w:val="24"/>
          <w:szCs w:val="24"/>
        </w:rPr>
        <w:t>50х60 холст масло</w:t>
      </w:r>
    </w:p>
    <w:p w:rsidR="00084D69" w:rsidRPr="00084D69" w:rsidRDefault="00084D69" w:rsidP="006C61BA">
      <w:pPr>
        <w:pStyle w:val="a3"/>
        <w:rPr>
          <w:b/>
          <w:noProof/>
          <w:sz w:val="20"/>
          <w:szCs w:val="20"/>
        </w:rPr>
      </w:pPr>
    </w:p>
    <w:p w:rsidR="00E7216E" w:rsidRDefault="00E7216E" w:rsidP="00E7216E">
      <w:pPr>
        <w:pStyle w:val="a3"/>
        <w:jc w:val="center"/>
        <w:rPr>
          <w:b/>
          <w:noProof/>
        </w:rPr>
      </w:pPr>
    </w:p>
    <w:p w:rsidR="00547F1E" w:rsidRPr="002C1F52" w:rsidRDefault="007973EE" w:rsidP="0057267B">
      <w:pPr>
        <w:pStyle w:val="a3"/>
        <w:jc w:val="center"/>
        <w:rPr>
          <w:color w:val="222222"/>
          <w:shd w:val="clear" w:color="auto" w:fill="FFFFFF"/>
        </w:rPr>
      </w:pPr>
      <w:r w:rsidRPr="00333A7E">
        <w:t xml:space="preserve">Адрес: </w:t>
      </w:r>
      <w:proofErr w:type="spellStart"/>
      <w:r w:rsidRPr="00333A7E">
        <w:rPr>
          <w:color w:val="222222"/>
          <w:shd w:val="clear" w:color="auto" w:fill="FFFFFF"/>
        </w:rPr>
        <w:t>наб</w:t>
      </w:r>
      <w:proofErr w:type="spellEnd"/>
      <w:r w:rsidRPr="00333A7E">
        <w:rPr>
          <w:color w:val="222222"/>
          <w:shd w:val="clear" w:color="auto" w:fill="FFFFFF"/>
        </w:rPr>
        <w:t xml:space="preserve">. реки </w:t>
      </w:r>
      <w:proofErr w:type="spellStart"/>
      <w:r w:rsidRPr="00333A7E">
        <w:rPr>
          <w:color w:val="222222"/>
          <w:shd w:val="clear" w:color="auto" w:fill="FFFFFF"/>
        </w:rPr>
        <w:t>Монастырки</w:t>
      </w:r>
      <w:proofErr w:type="spellEnd"/>
      <w:r w:rsidRPr="00333A7E">
        <w:rPr>
          <w:color w:val="222222"/>
          <w:shd w:val="clear" w:color="auto" w:fill="FFFFFF"/>
        </w:rPr>
        <w:t>, 1, Санкт-Петербург, 191167</w:t>
      </w:r>
    </w:p>
    <w:sectPr w:rsidR="00547F1E" w:rsidRPr="002C1F52" w:rsidSect="006C61BA">
      <w:pgSz w:w="11906" w:h="16838"/>
      <w:pgMar w:top="397" w:right="397" w:bottom="731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973EE"/>
    <w:rsid w:val="00084D69"/>
    <w:rsid w:val="00145899"/>
    <w:rsid w:val="001857DB"/>
    <w:rsid w:val="002C1F52"/>
    <w:rsid w:val="00547F1E"/>
    <w:rsid w:val="0057267B"/>
    <w:rsid w:val="006C61BA"/>
    <w:rsid w:val="007973EE"/>
    <w:rsid w:val="008A756E"/>
    <w:rsid w:val="00E07AF1"/>
    <w:rsid w:val="00E7216E"/>
    <w:rsid w:val="00EF4A57"/>
    <w:rsid w:val="00FB2929"/>
    <w:rsid w:val="00FC5B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3E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73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07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7A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A82FF6-1DEC-4B92-926C-A8A363DF7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2016-05-22T13:03:00Z</dcterms:created>
  <dcterms:modified xsi:type="dcterms:W3CDTF">2016-05-22T20:45:00Z</dcterms:modified>
</cp:coreProperties>
</file>